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E8" w:rsidRDefault="005516E8" w:rsidP="005516E8">
      <w:pPr>
        <w:spacing w:line="520" w:lineRule="exact"/>
        <w:rPr>
          <w:b/>
          <w:bCs/>
          <w:color w:val="000000"/>
          <w:sz w:val="24"/>
          <w:szCs w:val="21"/>
        </w:rPr>
      </w:pPr>
      <w:r>
        <w:rPr>
          <w:b/>
          <w:bCs/>
          <w:color w:val="000000"/>
          <w:sz w:val="24"/>
          <w:szCs w:val="21"/>
          <w:u w:val="single"/>
        </w:rPr>
        <w:t>附件</w:t>
      </w:r>
      <w:r>
        <w:rPr>
          <w:b/>
          <w:bCs/>
          <w:color w:val="000000"/>
          <w:sz w:val="24"/>
          <w:szCs w:val="21"/>
          <w:u w:val="single"/>
        </w:rPr>
        <w:t>8</w:t>
      </w:r>
      <w:r>
        <w:rPr>
          <w:b/>
          <w:bCs/>
          <w:color w:val="000000"/>
          <w:sz w:val="24"/>
          <w:szCs w:val="21"/>
          <w:u w:val="single"/>
        </w:rPr>
        <w:t>：</w:t>
      </w:r>
      <w:r>
        <w:rPr>
          <w:b/>
          <w:bCs/>
          <w:color w:val="000000"/>
          <w:sz w:val="24"/>
          <w:szCs w:val="21"/>
        </w:rPr>
        <w:t xml:space="preserve"> </w:t>
      </w:r>
      <w:r>
        <w:rPr>
          <w:b/>
          <w:bCs/>
          <w:color w:val="000000"/>
          <w:sz w:val="24"/>
          <w:szCs w:val="21"/>
        </w:rPr>
        <w:t>化学废弃物日志示例</w:t>
      </w:r>
    </w:p>
    <w:p w:rsidR="005516E8" w:rsidRDefault="005516E8" w:rsidP="005516E8">
      <w:pPr>
        <w:spacing w:line="52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 xml:space="preserve">　</w:t>
      </w:r>
      <w:r>
        <w:rPr>
          <w:color w:val="000000"/>
          <w:sz w:val="24"/>
        </w:rPr>
        <w:t xml:space="preserve">  </w:t>
      </w:r>
    </w:p>
    <w:p w:rsidR="005516E8" w:rsidRDefault="005516E8" w:rsidP="005516E8">
      <w:pPr>
        <w:spacing w:line="520" w:lineRule="exact"/>
        <w:ind w:firstLineChars="200" w:firstLine="422"/>
        <w:rPr>
          <w:b/>
          <w:bCs/>
          <w:color w:val="000000"/>
        </w:rPr>
      </w:pPr>
      <w:r>
        <w:rPr>
          <w:b/>
          <w:bCs/>
          <w:color w:val="000000"/>
        </w:rPr>
        <w:t>示例</w:t>
      </w:r>
      <w:proofErr w:type="gramStart"/>
      <w:r>
        <w:rPr>
          <w:b/>
          <w:bCs/>
          <w:color w:val="000000"/>
        </w:rPr>
        <w:t>一</w:t>
      </w:r>
      <w:proofErr w:type="gramEnd"/>
      <w:r>
        <w:rPr>
          <w:b/>
          <w:bCs/>
          <w:color w:val="000000"/>
        </w:rPr>
        <w:t>：</w:t>
      </w:r>
    </w:p>
    <w:p w:rsidR="005516E8" w:rsidRDefault="005516E8" w:rsidP="005516E8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酯化作用中乙醇和乙酸混合，最后反应物大约是</w:t>
      </w:r>
      <w:r>
        <w:rPr>
          <w:color w:val="000000"/>
        </w:rPr>
        <w:t>100</w:t>
      </w:r>
      <w:r>
        <w:rPr>
          <w:color w:val="000000"/>
        </w:rPr>
        <w:t>毫升。</w:t>
      </w:r>
    </w:p>
    <w:p w:rsidR="005516E8" w:rsidRDefault="005516E8" w:rsidP="005516E8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原料：乙醇（</w:t>
      </w:r>
      <w:r>
        <w:rPr>
          <w:color w:val="000000"/>
        </w:rPr>
        <w:t>C</w:t>
      </w:r>
      <w:r>
        <w:rPr>
          <w:color w:val="000000"/>
          <w:vertAlign w:val="subscript"/>
        </w:rPr>
        <w:t>2</w:t>
      </w:r>
      <w:r>
        <w:rPr>
          <w:color w:val="000000"/>
        </w:rPr>
        <w:t>H</w:t>
      </w:r>
      <w:r>
        <w:rPr>
          <w:color w:val="000000"/>
          <w:vertAlign w:val="subscript"/>
        </w:rPr>
        <w:t>5</w:t>
      </w:r>
      <w:r>
        <w:rPr>
          <w:color w:val="000000"/>
        </w:rPr>
        <w:t>OH</w:t>
      </w:r>
      <w:r>
        <w:rPr>
          <w:color w:val="000000"/>
        </w:rPr>
        <w:t>），乙酸（</w:t>
      </w:r>
      <w:r>
        <w:rPr>
          <w:color w:val="000000"/>
        </w:rPr>
        <w:t>CH</w:t>
      </w:r>
      <w:r>
        <w:rPr>
          <w:color w:val="000000"/>
          <w:vertAlign w:val="subscript"/>
        </w:rPr>
        <w:t>3</w:t>
      </w:r>
      <w:r>
        <w:rPr>
          <w:color w:val="000000"/>
        </w:rPr>
        <w:t>COOH</w:t>
      </w:r>
      <w:r>
        <w:rPr>
          <w:color w:val="000000"/>
        </w:rPr>
        <w:t>）</w:t>
      </w:r>
    </w:p>
    <w:p w:rsidR="005516E8" w:rsidRDefault="005516E8" w:rsidP="005516E8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废弃物：乙酸乙酯（</w:t>
      </w:r>
      <w:r>
        <w:rPr>
          <w:color w:val="000000"/>
        </w:rPr>
        <w:t>CH</w:t>
      </w:r>
      <w:r>
        <w:rPr>
          <w:color w:val="000000"/>
          <w:vertAlign w:val="subscript"/>
        </w:rPr>
        <w:t>3</w:t>
      </w:r>
      <w:r>
        <w:rPr>
          <w:color w:val="000000"/>
        </w:rPr>
        <w:t>COOC</w:t>
      </w:r>
      <w:r>
        <w:rPr>
          <w:color w:val="000000"/>
          <w:vertAlign w:val="subscript"/>
        </w:rPr>
        <w:t>2</w:t>
      </w:r>
      <w:r>
        <w:rPr>
          <w:color w:val="000000"/>
        </w:rPr>
        <w:t>H</w:t>
      </w:r>
      <w:r>
        <w:rPr>
          <w:color w:val="000000"/>
          <w:vertAlign w:val="subscript"/>
        </w:rPr>
        <w:t>5</w:t>
      </w:r>
      <w:r>
        <w:rPr>
          <w:color w:val="000000"/>
        </w:rPr>
        <w:t>）</w:t>
      </w:r>
    </w:p>
    <w:p w:rsidR="005516E8" w:rsidRDefault="005516E8" w:rsidP="005516E8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容积：</w:t>
      </w:r>
      <w:r>
        <w:rPr>
          <w:color w:val="000000"/>
        </w:rPr>
        <w:t>100</w:t>
      </w:r>
      <w:r>
        <w:rPr>
          <w:color w:val="000000"/>
        </w:rPr>
        <w:t>毫升</w:t>
      </w:r>
    </w:p>
    <w:p w:rsidR="005516E8" w:rsidRDefault="005516E8" w:rsidP="005516E8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废弃物类型：非卤代物有机溶液</w:t>
      </w:r>
    </w:p>
    <w:p w:rsidR="005516E8" w:rsidRDefault="005516E8" w:rsidP="005516E8">
      <w:pPr>
        <w:spacing w:line="520" w:lineRule="exact"/>
        <w:ind w:firstLineChars="200" w:firstLine="420"/>
        <w:rPr>
          <w:color w:val="000000"/>
        </w:rPr>
      </w:pPr>
    </w:p>
    <w:p w:rsidR="005516E8" w:rsidRDefault="005516E8" w:rsidP="005516E8">
      <w:pPr>
        <w:spacing w:line="520" w:lineRule="exact"/>
        <w:ind w:firstLineChars="200" w:firstLine="420"/>
        <w:rPr>
          <w:b/>
          <w:bCs/>
          <w:color w:val="000000"/>
        </w:rPr>
      </w:pPr>
      <w:r>
        <w:rPr>
          <w:color w:val="000000"/>
        </w:rPr>
        <w:t xml:space="preserve">　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示例二：</w:t>
      </w:r>
    </w:p>
    <w:p w:rsidR="005516E8" w:rsidRDefault="005516E8" w:rsidP="005516E8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１Ｍ氯化钠和</w:t>
      </w:r>
      <w:r>
        <w:rPr>
          <w:color w:val="000000"/>
        </w:rPr>
        <w:t>0.2</w:t>
      </w:r>
      <w:r>
        <w:rPr>
          <w:color w:val="000000"/>
        </w:rPr>
        <w:t>Ｍ硝酸银溶液各</w:t>
      </w:r>
      <w:r>
        <w:rPr>
          <w:color w:val="000000"/>
        </w:rPr>
        <w:t>50</w:t>
      </w:r>
      <w:r>
        <w:rPr>
          <w:color w:val="000000"/>
        </w:rPr>
        <w:t>毫升混合反应形成的氯化银沉淀。</w:t>
      </w:r>
    </w:p>
    <w:p w:rsidR="005516E8" w:rsidRDefault="005516E8" w:rsidP="005516E8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原料：氯化钠（</w:t>
      </w:r>
      <w:proofErr w:type="spellStart"/>
      <w:r>
        <w:rPr>
          <w:color w:val="000000"/>
        </w:rPr>
        <w:t>NaCl</w:t>
      </w:r>
      <w:proofErr w:type="spellEnd"/>
      <w:r>
        <w:rPr>
          <w:color w:val="000000"/>
        </w:rPr>
        <w:t>），硝酸银（</w:t>
      </w:r>
      <w:r>
        <w:rPr>
          <w:color w:val="000000"/>
        </w:rPr>
        <w:t>AgNO</w:t>
      </w:r>
      <w:r>
        <w:rPr>
          <w:color w:val="000000"/>
          <w:vertAlign w:val="subscript"/>
        </w:rPr>
        <w:t>3</w:t>
      </w:r>
      <w:r>
        <w:rPr>
          <w:color w:val="000000"/>
        </w:rPr>
        <w:t>）</w:t>
      </w:r>
    </w:p>
    <w:p w:rsidR="005516E8" w:rsidRDefault="005516E8" w:rsidP="005516E8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废弃物：氯化银（</w:t>
      </w:r>
      <w:proofErr w:type="spellStart"/>
      <w:r>
        <w:rPr>
          <w:color w:val="000000"/>
        </w:rPr>
        <w:t>AgCl</w:t>
      </w:r>
      <w:proofErr w:type="spellEnd"/>
      <w:r>
        <w:rPr>
          <w:color w:val="000000"/>
        </w:rPr>
        <w:t>）</w:t>
      </w:r>
    </w:p>
    <w:p w:rsidR="005516E8" w:rsidRDefault="005516E8" w:rsidP="005516E8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容积：</w:t>
      </w:r>
      <w:r>
        <w:rPr>
          <w:color w:val="000000"/>
        </w:rPr>
        <w:t>100</w:t>
      </w:r>
      <w:r>
        <w:rPr>
          <w:color w:val="000000"/>
        </w:rPr>
        <w:t>毫升</w:t>
      </w:r>
    </w:p>
    <w:p w:rsidR="005516E8" w:rsidRDefault="005516E8" w:rsidP="005516E8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废弃物类型：碱金属和金属废弃物</w:t>
      </w:r>
    </w:p>
    <w:p w:rsidR="00D954A8" w:rsidRPr="005516E8" w:rsidRDefault="005516E8"/>
    <w:sectPr w:rsidR="00D954A8" w:rsidRPr="005516E8" w:rsidSect="005F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6E8"/>
    <w:rsid w:val="004E09F7"/>
    <w:rsid w:val="005516E8"/>
    <w:rsid w:val="005F4510"/>
    <w:rsid w:val="00743B46"/>
    <w:rsid w:val="00835531"/>
    <w:rsid w:val="00B8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chem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2013-03-04T09:24:00Z</dcterms:created>
  <dcterms:modified xsi:type="dcterms:W3CDTF">2013-03-04T09:24:00Z</dcterms:modified>
</cp:coreProperties>
</file>